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E65E1" w14:textId="3ADAE754" w:rsidR="0044373A" w:rsidRPr="005F5108" w:rsidRDefault="00BD0C45" w:rsidP="008B0BB1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Chapter Summary</w:t>
      </w:r>
    </w:p>
    <w:p w14:paraId="62D73337" w14:textId="77777777" w:rsidR="0044373A" w:rsidRPr="005F5108" w:rsidRDefault="0044373A" w:rsidP="008B0BB1">
      <w:pPr>
        <w:widowControl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Ethical Choices</w:t>
      </w:r>
      <w:r w:rsidRPr="005C4336">
        <w:rPr>
          <w:sz w:val="28"/>
          <w:szCs w:val="28"/>
        </w:rPr>
        <w:t xml:space="preserve">, </w:t>
      </w:r>
      <w:r>
        <w:rPr>
          <w:sz w:val="28"/>
          <w:szCs w:val="28"/>
        </w:rPr>
        <w:t>Third</w:t>
      </w:r>
      <w:r w:rsidRPr="005C4336">
        <w:rPr>
          <w:sz w:val="28"/>
          <w:szCs w:val="28"/>
        </w:rPr>
        <w:t xml:space="preserve"> Edition</w:t>
      </w:r>
    </w:p>
    <w:p w14:paraId="74D4B3F2" w14:textId="77777777" w:rsidR="0044373A" w:rsidRDefault="0044373A" w:rsidP="008B0BB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Richard Burnor and Yvonne Raley</w:t>
      </w:r>
    </w:p>
    <w:p w14:paraId="1F084B7E" w14:textId="77777777" w:rsidR="0044373A" w:rsidRDefault="0044373A" w:rsidP="008B0BB1">
      <w:pPr>
        <w:widowControl w:val="0"/>
        <w:jc w:val="center"/>
        <w:rPr>
          <w:sz w:val="28"/>
          <w:szCs w:val="28"/>
        </w:rPr>
      </w:pPr>
    </w:p>
    <w:p w14:paraId="1C44EEED" w14:textId="6F60E4EB" w:rsidR="0044373A" w:rsidRPr="002D46DF" w:rsidRDefault="0044373A" w:rsidP="008B0BB1">
      <w:pPr>
        <w:pStyle w:val="Title"/>
        <w:widowControl w:val="0"/>
        <w:rPr>
          <w:sz w:val="36"/>
          <w:szCs w:val="36"/>
        </w:rPr>
      </w:pPr>
      <w:r w:rsidRPr="002D46DF">
        <w:rPr>
          <w:sz w:val="36"/>
          <w:szCs w:val="36"/>
        </w:rPr>
        <w:t xml:space="preserve">Chapter </w:t>
      </w:r>
      <w:r>
        <w:rPr>
          <w:sz w:val="36"/>
          <w:szCs w:val="36"/>
        </w:rPr>
        <w:t>2</w:t>
      </w:r>
      <w:r w:rsidRPr="002D46DF">
        <w:rPr>
          <w:sz w:val="36"/>
          <w:szCs w:val="36"/>
        </w:rPr>
        <w:t xml:space="preserve">: </w:t>
      </w:r>
      <w:r>
        <w:rPr>
          <w:sz w:val="36"/>
          <w:szCs w:val="36"/>
        </w:rPr>
        <w:t>Moral Relativism</w:t>
      </w:r>
    </w:p>
    <w:p w14:paraId="1B8EBEE2" w14:textId="77777777" w:rsidR="0044373A" w:rsidRDefault="0044373A" w:rsidP="008B0BB1">
      <w:pPr>
        <w:widowControl w:val="0"/>
        <w:rPr>
          <w:b/>
        </w:rPr>
      </w:pPr>
    </w:p>
    <w:p w14:paraId="4E3DB433" w14:textId="77777777" w:rsidR="0044373A" w:rsidRDefault="0044373A" w:rsidP="008B0BB1">
      <w:pPr>
        <w:widowControl w:val="0"/>
        <w:rPr>
          <w:b/>
        </w:rPr>
      </w:pPr>
    </w:p>
    <w:p w14:paraId="3F37CBAD" w14:textId="03D74588" w:rsidR="00C70FAC" w:rsidRPr="00BD0C45" w:rsidRDefault="00CA6D0E" w:rsidP="008B0BB1">
      <w:pPr>
        <w:widowControl w:val="0"/>
        <w:rPr>
          <w:rFonts w:eastAsia="Calibri"/>
          <w:sz w:val="24"/>
          <w:szCs w:val="24"/>
        </w:rPr>
      </w:pPr>
      <w:r w:rsidRPr="00D62C36">
        <w:rPr>
          <w:rFonts w:eastAsia="Calibri"/>
          <w:sz w:val="24"/>
          <w:szCs w:val="24"/>
        </w:rPr>
        <w:t xml:space="preserve">Many people </w:t>
      </w:r>
      <w:r w:rsidRPr="00D62C36">
        <w:rPr>
          <w:rFonts w:eastAsia="Calibri"/>
          <w:i/>
          <w:sz w:val="24"/>
          <w:szCs w:val="24"/>
        </w:rPr>
        <w:t xml:space="preserve">think </w:t>
      </w:r>
      <w:r w:rsidR="004F2883">
        <w:rPr>
          <w:rFonts w:eastAsia="Calibri"/>
          <w:sz w:val="24"/>
          <w:szCs w:val="24"/>
        </w:rPr>
        <w:t>they are</w:t>
      </w:r>
      <w:r w:rsidRPr="004F2883">
        <w:rPr>
          <w:rFonts w:eastAsia="Calibri"/>
          <w:sz w:val="24"/>
          <w:szCs w:val="24"/>
        </w:rPr>
        <w:t xml:space="preserve"> moral</w:t>
      </w:r>
      <w:r w:rsidRPr="00D62C36">
        <w:rPr>
          <w:rFonts w:eastAsia="Calibri"/>
          <w:i/>
          <w:sz w:val="24"/>
          <w:szCs w:val="24"/>
        </w:rPr>
        <w:t xml:space="preserve"> </w:t>
      </w:r>
      <w:r w:rsidRPr="00D62C36">
        <w:rPr>
          <w:rFonts w:eastAsia="Calibri"/>
          <w:sz w:val="24"/>
          <w:szCs w:val="24"/>
        </w:rPr>
        <w:t xml:space="preserve">relativists or subjectivists, often confusing the two. However, they seldom hold either view consistently. </w:t>
      </w:r>
      <w:r w:rsidR="0044373A">
        <w:rPr>
          <w:rFonts w:eastAsia="Calibri"/>
          <w:sz w:val="24"/>
          <w:szCs w:val="24"/>
        </w:rPr>
        <w:t>Chapter 2</w:t>
      </w:r>
      <w:r w:rsidRPr="00D62C36">
        <w:rPr>
          <w:rFonts w:eastAsia="Calibri"/>
          <w:sz w:val="24"/>
          <w:szCs w:val="24"/>
        </w:rPr>
        <w:t xml:space="preserve"> distinguish</w:t>
      </w:r>
      <w:r w:rsidR="00B46A6E">
        <w:rPr>
          <w:rFonts w:eastAsia="Calibri"/>
          <w:sz w:val="24"/>
          <w:szCs w:val="24"/>
        </w:rPr>
        <w:t>es</w:t>
      </w:r>
      <w:r w:rsidRPr="00D62C36">
        <w:rPr>
          <w:rFonts w:eastAsia="Calibri"/>
          <w:sz w:val="24"/>
          <w:szCs w:val="24"/>
        </w:rPr>
        <w:t xml:space="preserve"> these views from moral objectivism and critique</w:t>
      </w:r>
      <w:r w:rsidR="00B46A6E">
        <w:rPr>
          <w:rFonts w:eastAsia="Calibri"/>
          <w:sz w:val="24"/>
          <w:szCs w:val="24"/>
        </w:rPr>
        <w:t>s</w:t>
      </w:r>
      <w:r w:rsidRPr="00D62C36">
        <w:rPr>
          <w:rFonts w:eastAsia="Calibri"/>
          <w:sz w:val="24"/>
          <w:szCs w:val="24"/>
        </w:rPr>
        <w:t xml:space="preserve"> </w:t>
      </w:r>
      <w:r w:rsidR="00B73D04">
        <w:rPr>
          <w:rFonts w:eastAsia="Calibri"/>
          <w:sz w:val="24"/>
          <w:szCs w:val="24"/>
        </w:rPr>
        <w:t>each</w:t>
      </w:r>
      <w:r w:rsidRPr="00D62C36">
        <w:rPr>
          <w:rFonts w:eastAsia="Calibri"/>
          <w:sz w:val="24"/>
          <w:szCs w:val="24"/>
        </w:rPr>
        <w:t xml:space="preserve">. After presenting </w:t>
      </w:r>
      <w:r w:rsidR="00B73D04">
        <w:rPr>
          <w:rFonts w:eastAsia="Calibri"/>
          <w:sz w:val="24"/>
          <w:szCs w:val="24"/>
        </w:rPr>
        <w:t>these three perspectives, t</w:t>
      </w:r>
      <w:r w:rsidR="00900EBD" w:rsidRPr="007A56A8">
        <w:rPr>
          <w:rFonts w:eastAsia="Calibri"/>
          <w:sz w:val="24"/>
          <w:szCs w:val="24"/>
        </w:rPr>
        <w:t>he implications and objections to subjectivism are explored.</w:t>
      </w:r>
      <w:r w:rsidR="00C26634">
        <w:rPr>
          <w:rFonts w:eastAsia="Calibri"/>
          <w:sz w:val="24"/>
          <w:szCs w:val="24"/>
        </w:rPr>
        <w:t xml:space="preserve"> </w:t>
      </w:r>
      <w:r w:rsidR="004D65F0">
        <w:rPr>
          <w:rFonts w:eastAsia="Calibri"/>
          <w:sz w:val="24"/>
          <w:szCs w:val="24"/>
        </w:rPr>
        <w:t>§IV</w:t>
      </w:r>
      <w:r w:rsidR="00900EBD" w:rsidRPr="007A56A8">
        <w:rPr>
          <w:rFonts w:eastAsia="Calibri"/>
          <w:sz w:val="24"/>
          <w:szCs w:val="24"/>
        </w:rPr>
        <w:t xml:space="preserve"> </w:t>
      </w:r>
      <w:r w:rsidR="00C64ADF" w:rsidRPr="007A56A8">
        <w:rPr>
          <w:rFonts w:eastAsia="Calibri"/>
          <w:sz w:val="24"/>
          <w:szCs w:val="24"/>
        </w:rPr>
        <w:t>examines</w:t>
      </w:r>
      <w:r w:rsidR="00900EBD" w:rsidRPr="007A56A8">
        <w:rPr>
          <w:rFonts w:eastAsia="Calibri"/>
          <w:sz w:val="24"/>
          <w:szCs w:val="24"/>
        </w:rPr>
        <w:t xml:space="preserve"> </w:t>
      </w:r>
      <w:r w:rsidR="00B73D04">
        <w:rPr>
          <w:rFonts w:eastAsia="Calibri"/>
          <w:sz w:val="24"/>
          <w:szCs w:val="24"/>
        </w:rPr>
        <w:t xml:space="preserve">why </w:t>
      </w:r>
      <w:r w:rsidR="0080638C">
        <w:rPr>
          <w:rFonts w:eastAsia="Calibri"/>
          <w:sz w:val="24"/>
          <w:szCs w:val="24"/>
        </w:rPr>
        <w:t xml:space="preserve">some think </w:t>
      </w:r>
      <w:r w:rsidR="00900EBD" w:rsidRPr="007A56A8">
        <w:rPr>
          <w:rFonts w:eastAsia="Calibri"/>
          <w:sz w:val="24"/>
          <w:szCs w:val="24"/>
        </w:rPr>
        <w:t>relativism is true</w:t>
      </w:r>
      <w:r w:rsidR="0080638C">
        <w:rPr>
          <w:rFonts w:eastAsia="Calibri"/>
          <w:sz w:val="24"/>
          <w:szCs w:val="24"/>
        </w:rPr>
        <w:t>; the following</w:t>
      </w:r>
      <w:r w:rsidR="00900EBD" w:rsidRPr="007A56A8">
        <w:rPr>
          <w:rFonts w:eastAsia="Calibri"/>
          <w:sz w:val="24"/>
          <w:szCs w:val="24"/>
        </w:rPr>
        <w:t xml:space="preserve"> </w:t>
      </w:r>
      <w:r w:rsidR="0007556F" w:rsidRPr="007A56A8">
        <w:rPr>
          <w:rFonts w:eastAsia="Calibri"/>
          <w:sz w:val="24"/>
          <w:szCs w:val="24"/>
        </w:rPr>
        <w:t>section considers several objections</w:t>
      </w:r>
      <w:r w:rsidR="0080638C">
        <w:rPr>
          <w:rFonts w:eastAsia="Calibri"/>
          <w:sz w:val="24"/>
          <w:szCs w:val="24"/>
        </w:rPr>
        <w:t xml:space="preserve">. </w:t>
      </w:r>
      <w:r w:rsidR="004D65F0">
        <w:rPr>
          <w:rFonts w:eastAsia="Calibri"/>
          <w:sz w:val="24"/>
          <w:szCs w:val="24"/>
        </w:rPr>
        <w:t>§</w:t>
      </w:r>
      <w:r w:rsidR="0080638C">
        <w:rPr>
          <w:rFonts w:eastAsia="Calibri"/>
          <w:sz w:val="24"/>
          <w:szCs w:val="24"/>
        </w:rPr>
        <w:t xml:space="preserve">V </w:t>
      </w:r>
      <w:r w:rsidR="004F2883" w:rsidRPr="007A56A8">
        <w:rPr>
          <w:rFonts w:eastAsia="Calibri"/>
          <w:sz w:val="24"/>
          <w:szCs w:val="24"/>
        </w:rPr>
        <w:t xml:space="preserve">considers </w:t>
      </w:r>
      <w:r w:rsidR="00FB4A43">
        <w:rPr>
          <w:rFonts w:eastAsia="Calibri"/>
          <w:sz w:val="24"/>
          <w:szCs w:val="24"/>
        </w:rPr>
        <w:t xml:space="preserve">the idea that relativism could at least be supported by the moral value of tolerance, but the authors </w:t>
      </w:r>
      <w:r w:rsidR="007A56A8" w:rsidRPr="007A56A8">
        <w:rPr>
          <w:rFonts w:eastAsia="Calibri"/>
          <w:sz w:val="24"/>
          <w:szCs w:val="24"/>
        </w:rPr>
        <w:t>argu</w:t>
      </w:r>
      <w:r w:rsidR="00FB4A43">
        <w:rPr>
          <w:rFonts w:eastAsia="Calibri"/>
          <w:sz w:val="24"/>
          <w:szCs w:val="24"/>
        </w:rPr>
        <w:t>e</w:t>
      </w:r>
      <w:r w:rsidR="004F2883" w:rsidRPr="007A56A8">
        <w:rPr>
          <w:rFonts w:eastAsia="Calibri"/>
          <w:sz w:val="24"/>
          <w:szCs w:val="24"/>
        </w:rPr>
        <w:t xml:space="preserve"> that </w:t>
      </w:r>
      <w:r w:rsidR="007A56A8" w:rsidRPr="007A56A8">
        <w:rPr>
          <w:rFonts w:eastAsia="Calibri"/>
          <w:sz w:val="24"/>
          <w:szCs w:val="24"/>
        </w:rPr>
        <w:t xml:space="preserve">a meaningful </w:t>
      </w:r>
      <w:r w:rsidR="004D65F0">
        <w:rPr>
          <w:rFonts w:eastAsia="Calibri"/>
          <w:sz w:val="24"/>
          <w:szCs w:val="24"/>
        </w:rPr>
        <w:t>understanding</w:t>
      </w:r>
      <w:r w:rsidR="007A56A8" w:rsidRPr="007A56A8">
        <w:rPr>
          <w:rFonts w:eastAsia="Calibri"/>
          <w:sz w:val="24"/>
          <w:szCs w:val="24"/>
        </w:rPr>
        <w:t xml:space="preserve"> of </w:t>
      </w:r>
      <w:r w:rsidR="004F2883" w:rsidRPr="007A56A8">
        <w:rPr>
          <w:rFonts w:eastAsia="Calibri"/>
          <w:sz w:val="24"/>
          <w:szCs w:val="24"/>
        </w:rPr>
        <w:t xml:space="preserve">tolerance </w:t>
      </w:r>
      <w:r w:rsidR="004D65F0">
        <w:rPr>
          <w:rFonts w:eastAsia="Calibri"/>
          <w:sz w:val="24"/>
          <w:szCs w:val="24"/>
        </w:rPr>
        <w:t xml:space="preserve">actually </w:t>
      </w:r>
      <w:r w:rsidR="007A56A8" w:rsidRPr="007A56A8">
        <w:rPr>
          <w:rFonts w:eastAsia="Calibri"/>
          <w:sz w:val="24"/>
          <w:szCs w:val="24"/>
        </w:rPr>
        <w:t xml:space="preserve">requires objectivism while intolerance can </w:t>
      </w:r>
      <w:r w:rsidR="0080638C">
        <w:rPr>
          <w:rFonts w:eastAsia="Calibri"/>
          <w:sz w:val="24"/>
          <w:szCs w:val="24"/>
        </w:rPr>
        <w:t>be</w:t>
      </w:r>
      <w:r w:rsidR="007A56A8" w:rsidRPr="007A56A8">
        <w:rPr>
          <w:rFonts w:eastAsia="Calibri"/>
          <w:sz w:val="24"/>
          <w:szCs w:val="24"/>
        </w:rPr>
        <w:t xml:space="preserve"> support</w:t>
      </w:r>
      <w:r w:rsidR="0080638C">
        <w:rPr>
          <w:rFonts w:eastAsia="Calibri"/>
          <w:sz w:val="24"/>
          <w:szCs w:val="24"/>
        </w:rPr>
        <w:t>ed</w:t>
      </w:r>
      <w:r w:rsidR="007A56A8" w:rsidRPr="007A56A8">
        <w:rPr>
          <w:rFonts w:eastAsia="Calibri"/>
          <w:sz w:val="24"/>
          <w:szCs w:val="24"/>
        </w:rPr>
        <w:t xml:space="preserve"> </w:t>
      </w:r>
      <w:r w:rsidR="0080638C">
        <w:rPr>
          <w:rFonts w:eastAsia="Calibri"/>
          <w:sz w:val="24"/>
          <w:szCs w:val="24"/>
        </w:rPr>
        <w:t xml:space="preserve">by </w:t>
      </w:r>
      <w:r w:rsidR="007A56A8" w:rsidRPr="007A56A8">
        <w:rPr>
          <w:rFonts w:eastAsia="Calibri"/>
          <w:sz w:val="24"/>
          <w:szCs w:val="24"/>
        </w:rPr>
        <w:t>relativism</w:t>
      </w:r>
      <w:r w:rsidR="004F2883" w:rsidRPr="007A56A8">
        <w:rPr>
          <w:rFonts w:eastAsia="Calibri"/>
          <w:sz w:val="24"/>
          <w:szCs w:val="24"/>
        </w:rPr>
        <w:t xml:space="preserve">. The </w:t>
      </w:r>
      <w:r w:rsidR="0080638C">
        <w:rPr>
          <w:rFonts w:eastAsia="Calibri"/>
          <w:sz w:val="24"/>
          <w:szCs w:val="24"/>
        </w:rPr>
        <w:t xml:space="preserve">final </w:t>
      </w:r>
      <w:r w:rsidR="00FB4A43">
        <w:rPr>
          <w:rFonts w:eastAsia="Calibri"/>
          <w:sz w:val="24"/>
          <w:szCs w:val="24"/>
        </w:rPr>
        <w:t>(</w:t>
      </w:r>
      <w:r w:rsidR="0080638C">
        <w:rPr>
          <w:rFonts w:eastAsia="Calibri"/>
          <w:sz w:val="24"/>
          <w:szCs w:val="24"/>
        </w:rPr>
        <w:t>optional</w:t>
      </w:r>
      <w:r w:rsidR="00FB4A43">
        <w:rPr>
          <w:rFonts w:eastAsia="Calibri"/>
          <w:sz w:val="24"/>
          <w:szCs w:val="24"/>
        </w:rPr>
        <w:t>)</w:t>
      </w:r>
      <w:r w:rsidR="0080638C">
        <w:rPr>
          <w:rFonts w:eastAsia="Calibri"/>
          <w:sz w:val="24"/>
          <w:szCs w:val="24"/>
        </w:rPr>
        <w:t xml:space="preserve"> section looks at </w:t>
      </w:r>
      <w:r w:rsidR="004F2883" w:rsidRPr="007A56A8">
        <w:rPr>
          <w:rFonts w:eastAsia="Calibri"/>
          <w:sz w:val="24"/>
          <w:szCs w:val="24"/>
        </w:rPr>
        <w:t xml:space="preserve">Wong’s </w:t>
      </w:r>
      <w:r w:rsidR="0080638C">
        <w:rPr>
          <w:rFonts w:eastAsia="Calibri"/>
          <w:sz w:val="24"/>
          <w:szCs w:val="24"/>
        </w:rPr>
        <w:t xml:space="preserve">pluralistic </w:t>
      </w:r>
      <w:r w:rsidR="004F2883" w:rsidRPr="007A56A8">
        <w:rPr>
          <w:rFonts w:eastAsia="Calibri"/>
          <w:sz w:val="24"/>
          <w:szCs w:val="24"/>
        </w:rPr>
        <w:t>relativism</w:t>
      </w:r>
      <w:r w:rsidR="004F2883">
        <w:rPr>
          <w:rFonts w:eastAsia="Calibri"/>
          <w:sz w:val="24"/>
          <w:szCs w:val="24"/>
        </w:rPr>
        <w:t>.</w:t>
      </w:r>
    </w:p>
    <w:sectPr w:rsidR="00C70FAC" w:rsidRPr="00BD0C45" w:rsidSect="00052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DAA2C" w14:textId="77777777" w:rsidR="00667A7F" w:rsidRDefault="00667A7F" w:rsidP="00BE2AC4">
      <w:r>
        <w:separator/>
      </w:r>
    </w:p>
  </w:endnote>
  <w:endnote w:type="continuationSeparator" w:id="0">
    <w:p w14:paraId="3362B0BF" w14:textId="77777777" w:rsidR="00667A7F" w:rsidRDefault="00667A7F" w:rsidP="00BE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6EED4" w14:textId="77777777" w:rsidR="00DE1178" w:rsidRDefault="00DE11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B88FA" w14:textId="645AA3C0" w:rsidR="00DE1178" w:rsidRPr="00DE1178" w:rsidRDefault="00DE1178">
    <w:pPr>
      <w:pStyle w:val="Footer"/>
      <w:rPr>
        <w:sz w:val="20"/>
        <w:szCs w:val="20"/>
      </w:rPr>
    </w:pPr>
    <w:bookmarkStart w:id="0" w:name="_Hlk73606053"/>
    <w:bookmarkStart w:id="1" w:name="_Hlk73606054"/>
    <w:bookmarkStart w:id="2" w:name="_Hlk73606060"/>
    <w:bookmarkStart w:id="3" w:name="_Hlk73606061"/>
    <w:r>
      <w:rPr>
        <w:sz w:val="20"/>
        <w:szCs w:val="20"/>
      </w:rPr>
      <w:t>© 2022 Oxford University Press</w:t>
    </w:r>
    <w:bookmarkEnd w:id="0"/>
    <w:bookmarkEnd w:id="1"/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6519B" w14:textId="77777777" w:rsidR="00DE1178" w:rsidRDefault="00DE11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39D97" w14:textId="77777777" w:rsidR="00667A7F" w:rsidRDefault="00667A7F" w:rsidP="00BE2AC4">
      <w:r>
        <w:separator/>
      </w:r>
    </w:p>
  </w:footnote>
  <w:footnote w:type="continuationSeparator" w:id="0">
    <w:p w14:paraId="24763672" w14:textId="77777777" w:rsidR="00667A7F" w:rsidRDefault="00667A7F" w:rsidP="00BE2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30436" w14:textId="77777777" w:rsidR="00DE1178" w:rsidRDefault="00DE11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C8DA6" w14:textId="77777777" w:rsidR="00DE1178" w:rsidRDefault="00DE11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0F6EF" w14:textId="77777777" w:rsidR="00DE1178" w:rsidRDefault="00DE11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D0D74"/>
    <w:multiLevelType w:val="hybridMultilevel"/>
    <w:tmpl w:val="B2E2319C"/>
    <w:lvl w:ilvl="0" w:tplc="9FF87E52">
      <w:start w:val="1"/>
      <w:numFmt w:val="bullet"/>
      <w:lvlText w:val=""/>
      <w:lvlJc w:val="left"/>
      <w:pPr>
        <w:tabs>
          <w:tab w:val="num" w:pos="144"/>
        </w:tabs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31B2E"/>
    <w:multiLevelType w:val="multilevel"/>
    <w:tmpl w:val="9AEE03DA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90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i w:val="0"/>
        <w:iCs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1FCF7742"/>
    <w:multiLevelType w:val="hybridMultilevel"/>
    <w:tmpl w:val="ECF879C4"/>
    <w:lvl w:ilvl="0" w:tplc="DCD4313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540EC"/>
    <w:multiLevelType w:val="hybridMultilevel"/>
    <w:tmpl w:val="207EE69A"/>
    <w:lvl w:ilvl="0" w:tplc="C09A681A">
      <w:start w:val="1"/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" w15:restartNumberingAfterBreak="0">
    <w:nsid w:val="40A70509"/>
    <w:multiLevelType w:val="hybridMultilevel"/>
    <w:tmpl w:val="40A2D2FA"/>
    <w:lvl w:ilvl="0" w:tplc="DCD4313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681B60"/>
    <w:multiLevelType w:val="hybridMultilevel"/>
    <w:tmpl w:val="1A00C41E"/>
    <w:lvl w:ilvl="0" w:tplc="79645A64">
      <w:start w:val="3"/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6" w15:restartNumberingAfterBreak="0">
    <w:nsid w:val="7D770150"/>
    <w:multiLevelType w:val="hybridMultilevel"/>
    <w:tmpl w:val="2A6E441E"/>
    <w:lvl w:ilvl="0" w:tplc="4B18266C">
      <w:start w:val="1"/>
      <w:numFmt w:val="bullet"/>
      <w:lvlText w:val=""/>
      <w:lvlJc w:val="left"/>
      <w:pPr>
        <w:tabs>
          <w:tab w:val="num" w:pos="0"/>
        </w:tabs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rawingGridHorizontalSpacing w:val="18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CE"/>
    <w:rsid w:val="0005192E"/>
    <w:rsid w:val="00052E2C"/>
    <w:rsid w:val="00073C01"/>
    <w:rsid w:val="0007556F"/>
    <w:rsid w:val="00076D72"/>
    <w:rsid w:val="000A2C18"/>
    <w:rsid w:val="000A7EEF"/>
    <w:rsid w:val="000D1382"/>
    <w:rsid w:val="000D2C36"/>
    <w:rsid w:val="000E000B"/>
    <w:rsid w:val="000F7CF4"/>
    <w:rsid w:val="001319F7"/>
    <w:rsid w:val="00174BE0"/>
    <w:rsid w:val="001A5392"/>
    <w:rsid w:val="001A5749"/>
    <w:rsid w:val="001A63A8"/>
    <w:rsid w:val="001D01F0"/>
    <w:rsid w:val="001D54EC"/>
    <w:rsid w:val="00243EB6"/>
    <w:rsid w:val="0025118F"/>
    <w:rsid w:val="00291819"/>
    <w:rsid w:val="002B5BFA"/>
    <w:rsid w:val="002C12CB"/>
    <w:rsid w:val="002E167A"/>
    <w:rsid w:val="002F6821"/>
    <w:rsid w:val="003201B0"/>
    <w:rsid w:val="003236EA"/>
    <w:rsid w:val="003D73D6"/>
    <w:rsid w:val="0044373A"/>
    <w:rsid w:val="0048251C"/>
    <w:rsid w:val="00483A3D"/>
    <w:rsid w:val="004D65F0"/>
    <w:rsid w:val="004F2883"/>
    <w:rsid w:val="005010B2"/>
    <w:rsid w:val="00512D49"/>
    <w:rsid w:val="00576D5A"/>
    <w:rsid w:val="005A3892"/>
    <w:rsid w:val="005B415B"/>
    <w:rsid w:val="005E20CC"/>
    <w:rsid w:val="00631B11"/>
    <w:rsid w:val="00667A7F"/>
    <w:rsid w:val="006A4EBE"/>
    <w:rsid w:val="006D206B"/>
    <w:rsid w:val="00745A34"/>
    <w:rsid w:val="00746D5D"/>
    <w:rsid w:val="0074745A"/>
    <w:rsid w:val="00785AA8"/>
    <w:rsid w:val="007A56A8"/>
    <w:rsid w:val="007C0444"/>
    <w:rsid w:val="007C4FF4"/>
    <w:rsid w:val="007E50F7"/>
    <w:rsid w:val="0080638C"/>
    <w:rsid w:val="008307EA"/>
    <w:rsid w:val="00877C41"/>
    <w:rsid w:val="008B0BB1"/>
    <w:rsid w:val="00900EBD"/>
    <w:rsid w:val="00901CEC"/>
    <w:rsid w:val="0092273D"/>
    <w:rsid w:val="00957BE3"/>
    <w:rsid w:val="009722B4"/>
    <w:rsid w:val="0099690A"/>
    <w:rsid w:val="00A4647D"/>
    <w:rsid w:val="00A46CB4"/>
    <w:rsid w:val="00A53145"/>
    <w:rsid w:val="00A605F9"/>
    <w:rsid w:val="00A67DB3"/>
    <w:rsid w:val="00A8734B"/>
    <w:rsid w:val="00AC6D43"/>
    <w:rsid w:val="00B440AE"/>
    <w:rsid w:val="00B46A6E"/>
    <w:rsid w:val="00B5740D"/>
    <w:rsid w:val="00B73D04"/>
    <w:rsid w:val="00BD0C45"/>
    <w:rsid w:val="00BE2AC4"/>
    <w:rsid w:val="00C26634"/>
    <w:rsid w:val="00C62B61"/>
    <w:rsid w:val="00C64ADF"/>
    <w:rsid w:val="00C70FAC"/>
    <w:rsid w:val="00CA6D0E"/>
    <w:rsid w:val="00CD4ABD"/>
    <w:rsid w:val="00D2712A"/>
    <w:rsid w:val="00D43C14"/>
    <w:rsid w:val="00D62C36"/>
    <w:rsid w:val="00DC1507"/>
    <w:rsid w:val="00DE1178"/>
    <w:rsid w:val="00E346D1"/>
    <w:rsid w:val="00E7251C"/>
    <w:rsid w:val="00EA12DA"/>
    <w:rsid w:val="00ED0567"/>
    <w:rsid w:val="00EF7E57"/>
    <w:rsid w:val="00F13B2B"/>
    <w:rsid w:val="00F204A7"/>
    <w:rsid w:val="00F747BB"/>
    <w:rsid w:val="00F83FCE"/>
    <w:rsid w:val="00FA7E9D"/>
    <w:rsid w:val="00FB0636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EA844F6"/>
  <w15:docId w15:val="{7DDF3E67-239F-44CE-8328-CC16A22E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8C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373A"/>
    <w:pPr>
      <w:numPr>
        <w:numId w:val="7"/>
      </w:numPr>
      <w:spacing w:after="60"/>
      <w:ind w:left="432" w:hanging="432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6634"/>
    <w:pPr>
      <w:keepNext/>
      <w:keepLines/>
      <w:numPr>
        <w:ilvl w:val="1"/>
        <w:numId w:val="7"/>
      </w:numPr>
      <w:ind w:left="1008" w:hanging="288"/>
      <w:outlineLvl w:val="1"/>
    </w:pPr>
    <w:rPr>
      <w:rFonts w:eastAsiaTheme="majorEastAsia"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6634"/>
    <w:pPr>
      <w:keepNext/>
      <w:keepLines/>
      <w:numPr>
        <w:ilvl w:val="2"/>
        <w:numId w:val="7"/>
      </w:numPr>
      <w:ind w:left="1728" w:hanging="288"/>
      <w:outlineLvl w:val="2"/>
    </w:pPr>
    <w:rPr>
      <w:rFonts w:eastAsiaTheme="majorEastAsi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6634"/>
    <w:pPr>
      <w:keepNext/>
      <w:keepLines/>
      <w:numPr>
        <w:ilvl w:val="3"/>
        <w:numId w:val="7"/>
      </w:numPr>
      <w:ind w:left="2448" w:hanging="288"/>
      <w:outlineLvl w:val="3"/>
    </w:pPr>
    <w:rPr>
      <w:rFonts w:eastAsiaTheme="majorEastAsia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373A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73A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73A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73A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73A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E000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E000B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745A3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Bookman Old Style" w:hAnsi="Bookman Old Style"/>
      <w:sz w:val="18"/>
      <w:szCs w:val="18"/>
    </w:rPr>
  </w:style>
  <w:style w:type="paragraph" w:customStyle="1" w:styleId="FootnoteTex">
    <w:name w:val="Footnote Tex"/>
    <w:next w:val="FootnoteText"/>
    <w:rsid w:val="00745A3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rFonts w:ascii="Bookman Old Style" w:hAnsi="Bookman Old Style"/>
      <w:sz w:val="18"/>
      <w:szCs w:val="18"/>
    </w:rPr>
  </w:style>
  <w:style w:type="character" w:styleId="Hyperlink">
    <w:name w:val="Hyperlink"/>
    <w:rsid w:val="00B440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D056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ED0567"/>
  </w:style>
  <w:style w:type="character" w:styleId="FootnoteReference">
    <w:name w:val="footnote reference"/>
    <w:basedOn w:val="DefaultParagraphFont"/>
    <w:uiPriority w:val="99"/>
    <w:rsid w:val="00BE2AC4"/>
    <w:rPr>
      <w:rFonts w:cs="Times New Roman"/>
      <w:vertAlign w:val="superscript"/>
    </w:rPr>
  </w:style>
  <w:style w:type="paragraph" w:customStyle="1" w:styleId="bl">
    <w:name w:val="bl"/>
    <w:basedOn w:val="Normal"/>
    <w:qFormat/>
    <w:rsid w:val="00BE2AC4"/>
    <w:pPr>
      <w:spacing w:line="480" w:lineRule="auto"/>
      <w:ind w:left="720" w:hanging="720"/>
      <w:jc w:val="both"/>
    </w:pPr>
    <w:rPr>
      <w:rFonts w:eastAsia="Calibri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2AC4"/>
    <w:rPr>
      <w:rFonts w:ascii="Bookman Old Style" w:hAnsi="Bookman Old Style"/>
      <w:sz w:val="18"/>
      <w:szCs w:val="18"/>
    </w:rPr>
  </w:style>
  <w:style w:type="paragraph" w:styleId="ListParagraph">
    <w:name w:val="List Paragraph"/>
    <w:basedOn w:val="Normal"/>
    <w:uiPriority w:val="34"/>
    <w:qFormat/>
    <w:rsid w:val="00D62C36"/>
    <w:pPr>
      <w:ind w:left="720"/>
      <w:contextualSpacing/>
    </w:pPr>
  </w:style>
  <w:style w:type="paragraph" w:styleId="Title">
    <w:name w:val="Title"/>
    <w:basedOn w:val="Normal"/>
    <w:link w:val="TitleChar"/>
    <w:qFormat/>
    <w:rsid w:val="0044373A"/>
    <w:pPr>
      <w:jc w:val="center"/>
    </w:pPr>
    <w:rPr>
      <w:sz w:val="52"/>
      <w:szCs w:val="24"/>
    </w:rPr>
  </w:style>
  <w:style w:type="character" w:customStyle="1" w:styleId="TitleChar">
    <w:name w:val="Title Char"/>
    <w:basedOn w:val="DefaultParagraphFont"/>
    <w:link w:val="Title"/>
    <w:rsid w:val="0044373A"/>
    <w:rPr>
      <w:sz w:val="5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4373A"/>
    <w:rPr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26634"/>
    <w:rPr>
      <w:rFonts w:eastAsiaTheme="majorEastAsia"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26634"/>
    <w:rPr>
      <w:rFonts w:eastAsiaTheme="majorEastAsi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26634"/>
    <w:rPr>
      <w:rFonts w:eastAsiaTheme="majorEastAsia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4373A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73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73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73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7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DE11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178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DE11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117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are some moral claims</vt:lpstr>
    </vt:vector>
  </TitlesOfParts>
  <Company>OUP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Choices 3e</dc:title>
  <dc:creator>OUP</dc:creator>
  <cp:lastModifiedBy>CROWELL, Molly</cp:lastModifiedBy>
  <cp:revision>3</cp:revision>
  <cp:lastPrinted>2014-01-17T13:43:00Z</cp:lastPrinted>
  <dcterms:created xsi:type="dcterms:W3CDTF">2021-09-28T18:35:00Z</dcterms:created>
  <dcterms:modified xsi:type="dcterms:W3CDTF">2021-09-29T14:48:00Z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2021-09-28T17:51:16Z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ff7dd390-58bc-4b46-ab48-00007e697b8d</vt:lpwstr>
  </property>
  <property fmtid="{D5CDD505-2E9C-101B-9397-08002B2CF9AE}" pid="8" name="MSIP_Label_be5cb09a-2992-49d6-8ac9-5f63e7b1ad2f_ContentBits">
    <vt:lpwstr>0</vt:lpwstr>
  </property>
</Properties>
</file>